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9F" w:rsidRPr="009601C4" w:rsidRDefault="009601C4" w:rsidP="0071699F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  <w:r w:rsidRPr="009601C4">
        <w:rPr>
          <w:rFonts w:cs="Verdana-Bold"/>
          <w:b/>
          <w:bCs/>
          <w:sz w:val="24"/>
          <w:szCs w:val="24"/>
        </w:rPr>
        <w:t>TYPES OF ANIMATION</w:t>
      </w:r>
    </w:p>
    <w:p w:rsidR="009601C4" w:rsidRPr="009601C4" w:rsidRDefault="009601C4" w:rsidP="0071699F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9639"/>
      </w:tblGrid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-Bold"/>
                <w:b/>
                <w:bCs/>
                <w:sz w:val="24"/>
                <w:szCs w:val="24"/>
              </w:rPr>
              <w:t>Type of Animation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-Bold"/>
                <w:b/>
                <w:bCs/>
                <w:sz w:val="24"/>
                <w:szCs w:val="24"/>
              </w:rPr>
              <w:t>Description</w:t>
            </w: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"/>
                <w:sz w:val="24"/>
                <w:szCs w:val="24"/>
              </w:rPr>
              <w:t>Flick book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proofErr w:type="spellStart"/>
            <w:r w:rsidRPr="009601C4">
              <w:rPr>
                <w:rFonts w:cs="Verdana"/>
                <w:sz w:val="24"/>
                <w:szCs w:val="24"/>
              </w:rPr>
              <w:t>Cel</w:t>
            </w:r>
            <w:proofErr w:type="spellEnd"/>
            <w:r w:rsidRPr="009601C4">
              <w:rPr>
                <w:rFonts w:cs="Verdana"/>
                <w:sz w:val="24"/>
                <w:szCs w:val="24"/>
              </w:rPr>
              <w:t xml:space="preserve"> animation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"/>
                <w:sz w:val="24"/>
                <w:szCs w:val="24"/>
              </w:rPr>
              <w:t>Stop motion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"/>
                <w:sz w:val="24"/>
                <w:szCs w:val="24"/>
              </w:rPr>
              <w:t>Cut-out (paper-based and computer-generated images either scanned or as graphics)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proofErr w:type="spellStart"/>
            <w:r w:rsidRPr="009601C4">
              <w:rPr>
                <w:rFonts w:cs="Verdana"/>
                <w:sz w:val="24"/>
                <w:szCs w:val="24"/>
              </w:rPr>
              <w:t>Rotoscoping</w:t>
            </w:r>
            <w:proofErr w:type="spellEnd"/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"/>
                <w:sz w:val="24"/>
                <w:szCs w:val="24"/>
              </w:rPr>
              <w:t>Skeletal</w:t>
            </w:r>
            <w:r w:rsidRPr="009601C4">
              <w:rPr>
                <w:rFonts w:cs="Verdana"/>
                <w:sz w:val="24"/>
                <w:szCs w:val="24"/>
              </w:rPr>
              <w:t xml:space="preserve"> animation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  <w:r w:rsidRPr="009601C4">
              <w:rPr>
                <w:rFonts w:cs="Verdana"/>
                <w:sz w:val="24"/>
                <w:szCs w:val="24"/>
              </w:rPr>
              <w:t>Flash animation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  <w:tr w:rsidR="009601C4" w:rsidRPr="009601C4" w:rsidTr="009601C4">
        <w:tc>
          <w:tcPr>
            <w:tcW w:w="4077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"/>
                <w:sz w:val="24"/>
                <w:szCs w:val="24"/>
              </w:rPr>
            </w:pPr>
            <w:r w:rsidRPr="009601C4">
              <w:rPr>
                <w:rFonts w:cs="Verdana"/>
                <w:sz w:val="24"/>
                <w:szCs w:val="24"/>
              </w:rPr>
              <w:t>C</w:t>
            </w:r>
            <w:r w:rsidRPr="009601C4">
              <w:rPr>
                <w:rFonts w:cs="Verdana"/>
                <w:sz w:val="24"/>
                <w:szCs w:val="24"/>
              </w:rPr>
              <w:t>omputer-generated imagery (CGI)</w:t>
            </w:r>
          </w:p>
        </w:tc>
        <w:tc>
          <w:tcPr>
            <w:tcW w:w="9639" w:type="dxa"/>
          </w:tcPr>
          <w:p w:rsidR="009601C4" w:rsidRPr="009601C4" w:rsidRDefault="009601C4" w:rsidP="0071699F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  <w:sz w:val="24"/>
                <w:szCs w:val="24"/>
              </w:rPr>
            </w:pPr>
          </w:p>
        </w:tc>
      </w:tr>
    </w:tbl>
    <w:p w:rsidR="009601C4" w:rsidRPr="009601C4" w:rsidRDefault="009601C4" w:rsidP="0071699F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</w:p>
    <w:p w:rsidR="009601C4" w:rsidRPr="009601C4" w:rsidRDefault="009601C4" w:rsidP="0071699F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9601C4" w:rsidRPr="009601C4" w:rsidRDefault="009601C4" w:rsidP="0071699F">
      <w:pPr>
        <w:rPr>
          <w:rFonts w:cs="Verdana"/>
          <w:sz w:val="24"/>
          <w:szCs w:val="24"/>
        </w:rPr>
      </w:pPr>
    </w:p>
    <w:p w:rsidR="009601C4" w:rsidRPr="009601C4" w:rsidRDefault="009601C4" w:rsidP="0071699F">
      <w:pPr>
        <w:rPr>
          <w:rFonts w:cs="Verdana"/>
          <w:b/>
          <w:sz w:val="24"/>
          <w:szCs w:val="24"/>
        </w:rPr>
      </w:pPr>
      <w:r w:rsidRPr="009601C4">
        <w:rPr>
          <w:rFonts w:cs="Verdana"/>
          <w:b/>
          <w:sz w:val="24"/>
          <w:szCs w:val="24"/>
        </w:rPr>
        <w:t>Bibliography</w:t>
      </w:r>
    </w:p>
    <w:p w:rsidR="009601C4" w:rsidRPr="009601C4" w:rsidRDefault="009601C4" w:rsidP="0071699F">
      <w:pPr>
        <w:rPr>
          <w:sz w:val="24"/>
          <w:szCs w:val="24"/>
        </w:rPr>
      </w:pPr>
      <w:bookmarkStart w:id="0" w:name="_GoBack"/>
      <w:bookmarkEnd w:id="0"/>
    </w:p>
    <w:sectPr w:rsidR="009601C4" w:rsidRPr="009601C4" w:rsidSect="009601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9F"/>
    <w:rsid w:val="0070039D"/>
    <w:rsid w:val="0071699F"/>
    <w:rsid w:val="0096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2</cp:revision>
  <dcterms:created xsi:type="dcterms:W3CDTF">2016-11-02T10:27:00Z</dcterms:created>
  <dcterms:modified xsi:type="dcterms:W3CDTF">2016-11-02T13:27:00Z</dcterms:modified>
</cp:coreProperties>
</file>